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5C3" w:rsidRDefault="008B6BFA" w:rsidP="00EC45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  <w:noProof/>
          <w:lang w:eastAsia="en-GB"/>
        </w:rPr>
        <w:drawing>
          <wp:inline distT="0" distB="0" distL="0" distR="0">
            <wp:extent cx="2409825" cy="495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5C3" w:rsidRDefault="00EC45C3" w:rsidP="00EC45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EC45C3" w:rsidRDefault="00EC45C3" w:rsidP="00EC45C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7E508F" w:rsidRPr="00EA017B" w:rsidRDefault="007E508F" w:rsidP="008B6BFA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  <w:sz w:val="28"/>
          <w:szCs w:val="28"/>
        </w:rPr>
      </w:pPr>
      <w:r w:rsidRPr="00EA017B">
        <w:rPr>
          <w:rFonts w:cs="Helvetica-Bold"/>
          <w:b/>
          <w:bCs/>
          <w:sz w:val="28"/>
          <w:szCs w:val="28"/>
        </w:rPr>
        <w:t>University Traffic Regulations</w:t>
      </w:r>
    </w:p>
    <w:p w:rsidR="007E508F" w:rsidRPr="00EA017B" w:rsidRDefault="007E508F" w:rsidP="008B6BFA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</w:rPr>
      </w:pPr>
      <w:r w:rsidRPr="00EA017B">
        <w:rPr>
          <w:rFonts w:cs="Helvetica"/>
        </w:rPr>
        <w:t>(Regulations concerning the use of vehicles in the grounds</w:t>
      </w:r>
      <w:r w:rsidR="00C65F36">
        <w:rPr>
          <w:rFonts w:cs="Helvetica"/>
        </w:rPr>
        <w:t xml:space="preserve"> </w:t>
      </w:r>
      <w:r w:rsidRPr="00EA017B">
        <w:rPr>
          <w:rFonts w:cs="Helvetica"/>
        </w:rPr>
        <w:t>of the University of Birmingham)</w:t>
      </w:r>
    </w:p>
    <w:p w:rsidR="008B6BFA" w:rsidRDefault="008B6BFA" w:rsidP="00EC45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8B6BFA" w:rsidRDefault="008B6BFA" w:rsidP="00EC45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7E508F" w:rsidRPr="008B6E7D" w:rsidRDefault="007E508F" w:rsidP="00EC45C3">
      <w:p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  <w:r w:rsidRPr="008B6E7D">
        <w:rPr>
          <w:rFonts w:cs="Helvetica"/>
          <w:sz w:val="20"/>
          <w:szCs w:val="20"/>
        </w:rPr>
        <w:t>Anyone parking in the grounds of the University of Birmingham is entering into a</w:t>
      </w:r>
      <w:r w:rsidR="00FA5476" w:rsidRPr="008B6E7D">
        <w:rPr>
          <w:rFonts w:cs="Helvetica"/>
          <w:sz w:val="20"/>
          <w:szCs w:val="20"/>
        </w:rPr>
        <w:t xml:space="preserve"> </w:t>
      </w:r>
      <w:r w:rsidRPr="008B6E7D">
        <w:rPr>
          <w:rFonts w:cs="Helvetica"/>
          <w:sz w:val="20"/>
          <w:szCs w:val="20"/>
        </w:rPr>
        <w:t xml:space="preserve">contract with the University to abide by its </w:t>
      </w:r>
      <w:r w:rsidR="00A829CB">
        <w:rPr>
          <w:rFonts w:cs="Helvetica"/>
          <w:sz w:val="20"/>
          <w:szCs w:val="20"/>
        </w:rPr>
        <w:t>terms and conditions as</w:t>
      </w:r>
      <w:r w:rsidRPr="008B6E7D">
        <w:rPr>
          <w:rFonts w:cs="Helvetica"/>
          <w:sz w:val="20"/>
          <w:szCs w:val="20"/>
        </w:rPr>
        <w:t xml:space="preserve"> a private land</w:t>
      </w:r>
      <w:r w:rsidR="00FA5476" w:rsidRPr="008B6E7D">
        <w:rPr>
          <w:rFonts w:cs="Helvetica"/>
          <w:sz w:val="20"/>
          <w:szCs w:val="20"/>
        </w:rPr>
        <w:t xml:space="preserve"> </w:t>
      </w:r>
      <w:r w:rsidRPr="008B6E7D">
        <w:rPr>
          <w:rFonts w:cs="Helvetica"/>
          <w:sz w:val="20"/>
          <w:szCs w:val="20"/>
        </w:rPr>
        <w:t>owner.</w:t>
      </w:r>
    </w:p>
    <w:p w:rsidR="001750A9" w:rsidRPr="008B6E7D" w:rsidRDefault="001750A9" w:rsidP="00EC45C3">
      <w:p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</w:p>
    <w:p w:rsidR="007E508F" w:rsidRPr="008B6E7D" w:rsidRDefault="007E508F" w:rsidP="00EC45C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  <w:r w:rsidRPr="008B6E7D">
        <w:rPr>
          <w:rFonts w:cs="Helvetica"/>
          <w:sz w:val="20"/>
          <w:szCs w:val="20"/>
        </w:rPr>
        <w:t>In these Regulations, "vehicle" means a vehicle of any description and includes a</w:t>
      </w:r>
      <w:r w:rsidR="003A78F7" w:rsidRPr="008B6E7D">
        <w:rPr>
          <w:rFonts w:cs="Helvetica"/>
          <w:sz w:val="20"/>
          <w:szCs w:val="20"/>
        </w:rPr>
        <w:t xml:space="preserve"> </w:t>
      </w:r>
      <w:r w:rsidRPr="008B6E7D">
        <w:rPr>
          <w:rFonts w:cs="Helvetica"/>
          <w:sz w:val="20"/>
          <w:szCs w:val="20"/>
        </w:rPr>
        <w:t>machine or implement of any kind drawn or propelled whether by animal or</w:t>
      </w:r>
      <w:r w:rsidR="003A78F7" w:rsidRPr="008B6E7D">
        <w:rPr>
          <w:rFonts w:cs="Helvetica"/>
          <w:sz w:val="20"/>
          <w:szCs w:val="20"/>
        </w:rPr>
        <w:t xml:space="preserve"> </w:t>
      </w:r>
      <w:r w:rsidRPr="008B6E7D">
        <w:rPr>
          <w:rFonts w:cs="Helvetica"/>
          <w:sz w:val="20"/>
          <w:szCs w:val="20"/>
        </w:rPr>
        <w:t>mechanical power and includes bicycles, tricycles and invalid carriages and "drive"</w:t>
      </w:r>
      <w:r w:rsidR="000A61DE" w:rsidRPr="008B6E7D">
        <w:rPr>
          <w:rFonts w:cs="Helvetica"/>
          <w:sz w:val="20"/>
          <w:szCs w:val="20"/>
        </w:rPr>
        <w:t xml:space="preserve"> </w:t>
      </w:r>
      <w:r w:rsidRPr="008B6E7D">
        <w:rPr>
          <w:rFonts w:cs="Helvetica"/>
          <w:sz w:val="20"/>
          <w:szCs w:val="20"/>
        </w:rPr>
        <w:t>and "driver" shall be interpreted as including "ride" and "rider".</w:t>
      </w:r>
    </w:p>
    <w:p w:rsidR="001750A9" w:rsidRPr="008B6E7D" w:rsidRDefault="001750A9" w:rsidP="00EC45C3">
      <w:p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</w:p>
    <w:p w:rsidR="007E508F" w:rsidRPr="008B6E7D" w:rsidRDefault="007E508F" w:rsidP="00EC45C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  <w:r w:rsidRPr="008B6E7D">
        <w:rPr>
          <w:rFonts w:cs="Helvetica"/>
          <w:sz w:val="20"/>
          <w:szCs w:val="20"/>
        </w:rPr>
        <w:t xml:space="preserve"> No person shall drive a vehicle on University premises without observing these</w:t>
      </w:r>
      <w:r w:rsidR="00E94368" w:rsidRPr="008B6E7D">
        <w:rPr>
          <w:rFonts w:cs="Helvetica"/>
          <w:sz w:val="20"/>
          <w:szCs w:val="20"/>
        </w:rPr>
        <w:t xml:space="preserve"> </w:t>
      </w:r>
      <w:r w:rsidRPr="008B6E7D">
        <w:rPr>
          <w:rFonts w:cs="Helvetica"/>
          <w:sz w:val="20"/>
          <w:szCs w:val="20"/>
        </w:rPr>
        <w:t>Regulations which shall be deemed to incorporate those provisions of the Common</w:t>
      </w:r>
      <w:r w:rsidR="00E94368" w:rsidRPr="008B6E7D">
        <w:rPr>
          <w:rFonts w:cs="Helvetica"/>
          <w:sz w:val="20"/>
          <w:szCs w:val="20"/>
        </w:rPr>
        <w:t xml:space="preserve"> </w:t>
      </w:r>
      <w:r w:rsidRPr="008B6E7D">
        <w:rPr>
          <w:rFonts w:cs="Helvetica"/>
          <w:sz w:val="20"/>
          <w:szCs w:val="20"/>
        </w:rPr>
        <w:t>and Statute Law applicable to drivers and vehicles on public roads.</w:t>
      </w:r>
    </w:p>
    <w:p w:rsidR="001750A9" w:rsidRPr="008B6E7D" w:rsidRDefault="001750A9" w:rsidP="00EC45C3">
      <w:p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</w:p>
    <w:p w:rsidR="00727ACD" w:rsidRPr="008B6E7D" w:rsidRDefault="007E508F" w:rsidP="00727AC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  <w:r w:rsidRPr="008B6E7D">
        <w:rPr>
          <w:rFonts w:cs="Helvetica"/>
          <w:sz w:val="20"/>
          <w:szCs w:val="20"/>
        </w:rPr>
        <w:t xml:space="preserve">No person shall drive a vehicle on University premises without being in </w:t>
      </w:r>
      <w:r w:rsidR="00707DE9" w:rsidRPr="008B6E7D">
        <w:rPr>
          <w:rFonts w:cs="Helvetica"/>
          <w:sz w:val="20"/>
          <w:szCs w:val="20"/>
        </w:rPr>
        <w:t>possession</w:t>
      </w:r>
      <w:r w:rsidR="00CE241F" w:rsidRPr="008B6E7D">
        <w:rPr>
          <w:rFonts w:cs="Helvetica"/>
          <w:sz w:val="20"/>
          <w:szCs w:val="20"/>
        </w:rPr>
        <w:t xml:space="preserve"> of</w:t>
      </w:r>
      <w:r w:rsidR="002D35A6">
        <w:rPr>
          <w:rFonts w:cs="Helvetica"/>
          <w:sz w:val="20"/>
          <w:szCs w:val="20"/>
        </w:rPr>
        <w:t xml:space="preserve"> a valid</w:t>
      </w:r>
      <w:r w:rsidR="00483274">
        <w:rPr>
          <w:rFonts w:cs="Helvetica"/>
          <w:sz w:val="20"/>
          <w:szCs w:val="20"/>
        </w:rPr>
        <w:t xml:space="preserve"> </w:t>
      </w:r>
    </w:p>
    <w:p w:rsidR="007E508F" w:rsidRPr="008B6E7D" w:rsidRDefault="007E508F" w:rsidP="00727ACD">
      <w:pPr>
        <w:autoSpaceDE w:val="0"/>
        <w:autoSpaceDN w:val="0"/>
        <w:adjustRightInd w:val="0"/>
        <w:spacing w:after="0" w:line="240" w:lineRule="auto"/>
        <w:ind w:firstLine="360"/>
        <w:rPr>
          <w:rFonts w:cs="Helvetica"/>
          <w:sz w:val="20"/>
          <w:szCs w:val="20"/>
        </w:rPr>
      </w:pPr>
      <w:proofErr w:type="gramStart"/>
      <w:r w:rsidRPr="008B6E7D">
        <w:rPr>
          <w:rFonts w:cs="Helvetica"/>
          <w:sz w:val="20"/>
          <w:szCs w:val="20"/>
        </w:rPr>
        <w:t>driv</w:t>
      </w:r>
      <w:r w:rsidR="004A46D9">
        <w:rPr>
          <w:rFonts w:cs="Helvetica"/>
          <w:sz w:val="20"/>
          <w:szCs w:val="20"/>
        </w:rPr>
        <w:t>ers</w:t>
      </w:r>
      <w:proofErr w:type="gramEnd"/>
      <w:r w:rsidRPr="008B6E7D">
        <w:rPr>
          <w:rFonts w:cs="Helvetica"/>
          <w:sz w:val="20"/>
          <w:szCs w:val="20"/>
        </w:rPr>
        <w:t xml:space="preserve"> licence.</w:t>
      </w:r>
    </w:p>
    <w:p w:rsidR="001750A9" w:rsidRPr="008B6E7D" w:rsidRDefault="001750A9" w:rsidP="00EC45C3">
      <w:p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</w:p>
    <w:p w:rsidR="007E508F" w:rsidRPr="008B6E7D" w:rsidRDefault="007E508F" w:rsidP="00000A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  <w:r w:rsidRPr="008B6E7D">
        <w:rPr>
          <w:rFonts w:cs="Helvetica"/>
          <w:sz w:val="20"/>
          <w:szCs w:val="20"/>
        </w:rPr>
        <w:t>Any person driving, using or parking a vehicle not registered in the name of the</w:t>
      </w:r>
    </w:p>
    <w:p w:rsidR="007E508F" w:rsidRPr="008B6E7D" w:rsidRDefault="007E508F" w:rsidP="00C16DB3">
      <w:pPr>
        <w:autoSpaceDE w:val="0"/>
        <w:autoSpaceDN w:val="0"/>
        <w:adjustRightInd w:val="0"/>
        <w:spacing w:after="0" w:line="240" w:lineRule="auto"/>
        <w:ind w:left="360"/>
        <w:rPr>
          <w:rFonts w:cs="Helvetica"/>
          <w:sz w:val="20"/>
          <w:szCs w:val="20"/>
        </w:rPr>
      </w:pPr>
      <w:r w:rsidRPr="008B6E7D">
        <w:rPr>
          <w:rFonts w:cs="Helvetica"/>
          <w:sz w:val="20"/>
          <w:szCs w:val="20"/>
        </w:rPr>
        <w:t>University in the grounds of the University does so at his own risk, whether to</w:t>
      </w:r>
      <w:r w:rsidR="00C16DB3" w:rsidRPr="008B6E7D">
        <w:rPr>
          <w:rFonts w:cs="Helvetica"/>
          <w:sz w:val="20"/>
          <w:szCs w:val="20"/>
        </w:rPr>
        <w:t xml:space="preserve"> </w:t>
      </w:r>
      <w:r w:rsidRPr="008B6E7D">
        <w:rPr>
          <w:rFonts w:cs="Helvetica"/>
          <w:sz w:val="20"/>
          <w:szCs w:val="20"/>
        </w:rPr>
        <w:t>themself, their passengers, the vehicle or its contents. All persons driving motor</w:t>
      </w:r>
      <w:r w:rsidR="00C16DB3" w:rsidRPr="008B6E7D">
        <w:rPr>
          <w:rFonts w:cs="Helvetica"/>
          <w:sz w:val="20"/>
          <w:szCs w:val="20"/>
        </w:rPr>
        <w:t xml:space="preserve"> </w:t>
      </w:r>
      <w:r w:rsidRPr="008B6E7D">
        <w:rPr>
          <w:rFonts w:cs="Helvetica"/>
          <w:sz w:val="20"/>
          <w:szCs w:val="20"/>
        </w:rPr>
        <w:t>vehicles on University premises must satisfy themselves that their third party</w:t>
      </w:r>
      <w:r w:rsidR="00C16DB3" w:rsidRPr="008B6E7D">
        <w:rPr>
          <w:rFonts w:cs="Helvetica"/>
          <w:sz w:val="20"/>
          <w:szCs w:val="20"/>
        </w:rPr>
        <w:t xml:space="preserve"> </w:t>
      </w:r>
      <w:r w:rsidRPr="008B6E7D">
        <w:rPr>
          <w:rFonts w:cs="Helvetica"/>
          <w:sz w:val="20"/>
          <w:szCs w:val="20"/>
        </w:rPr>
        <w:t>insurance policies are valid for University roads. The University will not be</w:t>
      </w:r>
      <w:r w:rsidR="00C16DB3" w:rsidRPr="008B6E7D">
        <w:rPr>
          <w:rFonts w:cs="Helvetica"/>
          <w:sz w:val="20"/>
          <w:szCs w:val="20"/>
        </w:rPr>
        <w:t xml:space="preserve"> </w:t>
      </w:r>
      <w:r w:rsidRPr="008B6E7D">
        <w:rPr>
          <w:rFonts w:cs="Helvetica"/>
          <w:sz w:val="20"/>
          <w:szCs w:val="20"/>
        </w:rPr>
        <w:t>responsible for any loss of or damage to any such vehicle or to any person or</w:t>
      </w:r>
      <w:r w:rsidR="00C16DB3" w:rsidRPr="008B6E7D">
        <w:rPr>
          <w:rFonts w:cs="Helvetica"/>
          <w:sz w:val="20"/>
          <w:szCs w:val="20"/>
        </w:rPr>
        <w:t xml:space="preserve"> </w:t>
      </w:r>
      <w:r w:rsidRPr="008B6E7D">
        <w:rPr>
          <w:rFonts w:cs="Helvetica"/>
          <w:sz w:val="20"/>
          <w:szCs w:val="20"/>
        </w:rPr>
        <w:t>anything contained therein or thereon however the loss or damage may be caused</w:t>
      </w:r>
      <w:r w:rsidR="00C16DB3" w:rsidRPr="008B6E7D">
        <w:rPr>
          <w:rFonts w:cs="Helvetica"/>
          <w:sz w:val="20"/>
          <w:szCs w:val="20"/>
        </w:rPr>
        <w:t xml:space="preserve"> </w:t>
      </w:r>
      <w:r w:rsidRPr="008B6E7D">
        <w:rPr>
          <w:rFonts w:cs="Helvetica"/>
          <w:sz w:val="20"/>
          <w:szCs w:val="20"/>
        </w:rPr>
        <w:t>except where a statutory liability exists through operation of law.</w:t>
      </w:r>
    </w:p>
    <w:p w:rsidR="001750A9" w:rsidRPr="008B6E7D" w:rsidRDefault="001750A9" w:rsidP="00EC45C3">
      <w:p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</w:p>
    <w:p w:rsidR="007E508F" w:rsidRPr="00BB2B07" w:rsidRDefault="007E508F" w:rsidP="000F341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  <w:r w:rsidRPr="00BB2B07">
        <w:rPr>
          <w:rFonts w:cs="Helvetica"/>
          <w:sz w:val="20"/>
          <w:szCs w:val="20"/>
        </w:rPr>
        <w:t>The University Council</w:t>
      </w:r>
      <w:r w:rsidR="00BB2B07">
        <w:rPr>
          <w:rFonts w:cs="Helvetica"/>
          <w:sz w:val="20"/>
          <w:szCs w:val="20"/>
        </w:rPr>
        <w:t xml:space="preserve"> m</w:t>
      </w:r>
      <w:r w:rsidRPr="00BB2B07">
        <w:rPr>
          <w:rFonts w:cs="Helvetica"/>
          <w:sz w:val="20"/>
          <w:szCs w:val="20"/>
        </w:rPr>
        <w:t xml:space="preserve">ay from time to time determine routes of entry and exit, parking sites </w:t>
      </w:r>
      <w:r w:rsidR="001C26CE" w:rsidRPr="00BB2B07">
        <w:rPr>
          <w:rFonts w:cs="Helvetica"/>
          <w:sz w:val="20"/>
          <w:szCs w:val="20"/>
        </w:rPr>
        <w:t>a</w:t>
      </w:r>
      <w:r w:rsidRPr="00BB2B07">
        <w:rPr>
          <w:rFonts w:cs="Helvetica"/>
          <w:sz w:val="20"/>
          <w:szCs w:val="20"/>
        </w:rPr>
        <w:t>nd</w:t>
      </w:r>
      <w:r w:rsidR="001C26CE" w:rsidRPr="00BB2B07">
        <w:rPr>
          <w:rFonts w:cs="Helvetica"/>
          <w:sz w:val="20"/>
          <w:szCs w:val="20"/>
        </w:rPr>
        <w:t xml:space="preserve"> </w:t>
      </w:r>
      <w:r w:rsidRPr="00BB2B07">
        <w:rPr>
          <w:rFonts w:cs="Helvetica"/>
          <w:sz w:val="20"/>
          <w:szCs w:val="20"/>
        </w:rPr>
        <w:t>times between which vehicles may be brought on to and taken from the University</w:t>
      </w:r>
      <w:r w:rsidR="000F3416" w:rsidRPr="00BB2B07">
        <w:rPr>
          <w:rFonts w:cs="Helvetica"/>
          <w:sz w:val="20"/>
          <w:szCs w:val="20"/>
        </w:rPr>
        <w:t xml:space="preserve"> </w:t>
      </w:r>
      <w:r w:rsidRPr="00BB2B07">
        <w:rPr>
          <w:rFonts w:cs="Helvetica"/>
          <w:sz w:val="20"/>
          <w:szCs w:val="20"/>
        </w:rPr>
        <w:t>grounds</w:t>
      </w:r>
      <w:r w:rsidR="00D1129E" w:rsidRPr="00BB2B07">
        <w:rPr>
          <w:rFonts w:cs="Helvetica"/>
          <w:sz w:val="20"/>
          <w:szCs w:val="20"/>
        </w:rPr>
        <w:t>.  Support Services</w:t>
      </w:r>
      <w:r w:rsidRPr="00BB2B07">
        <w:rPr>
          <w:rFonts w:cs="Helvetica"/>
          <w:sz w:val="20"/>
          <w:szCs w:val="20"/>
        </w:rPr>
        <w:t xml:space="preserve"> specify speed limits and otherwise regulate traffic and parking </w:t>
      </w:r>
      <w:r w:rsidR="008B2516" w:rsidRPr="00BB2B07">
        <w:rPr>
          <w:rFonts w:cs="Helvetica"/>
          <w:sz w:val="20"/>
          <w:szCs w:val="20"/>
        </w:rPr>
        <w:t xml:space="preserve">controls </w:t>
      </w:r>
      <w:r w:rsidRPr="00BB2B07">
        <w:rPr>
          <w:rFonts w:cs="Helvetica"/>
          <w:sz w:val="20"/>
          <w:szCs w:val="20"/>
        </w:rPr>
        <w:t>and may</w:t>
      </w:r>
      <w:r w:rsidR="000F3416" w:rsidRPr="00BB2B07">
        <w:rPr>
          <w:rFonts w:cs="Helvetica"/>
          <w:sz w:val="20"/>
          <w:szCs w:val="20"/>
        </w:rPr>
        <w:t xml:space="preserve"> </w:t>
      </w:r>
      <w:r w:rsidRPr="00BB2B07">
        <w:rPr>
          <w:rFonts w:cs="Helvetica"/>
          <w:sz w:val="20"/>
          <w:szCs w:val="20"/>
        </w:rPr>
        <w:t>at any time prohibit any person from bringing a vehicle on to University premises</w:t>
      </w:r>
      <w:r w:rsidR="008B2516" w:rsidRPr="00BB2B07">
        <w:rPr>
          <w:rFonts w:cs="Helvetica"/>
          <w:sz w:val="20"/>
          <w:szCs w:val="20"/>
        </w:rPr>
        <w:t xml:space="preserve">; </w:t>
      </w:r>
      <w:r w:rsidR="00D1129E" w:rsidRPr="00BB2B07">
        <w:rPr>
          <w:rFonts w:cs="Helvetica"/>
          <w:sz w:val="20"/>
          <w:szCs w:val="20"/>
        </w:rPr>
        <w:t>in particular any vehicle that is persistently in breach</w:t>
      </w:r>
      <w:r w:rsidR="006340B7" w:rsidRPr="00BB2B07">
        <w:rPr>
          <w:rFonts w:cs="Helvetica"/>
          <w:sz w:val="20"/>
          <w:szCs w:val="20"/>
        </w:rPr>
        <w:t xml:space="preserve"> of these Traffic Re</w:t>
      </w:r>
      <w:r w:rsidR="008B2516" w:rsidRPr="00BB2B07">
        <w:rPr>
          <w:rFonts w:cs="Helvetica"/>
          <w:sz w:val="20"/>
          <w:szCs w:val="20"/>
        </w:rPr>
        <w:t>gulations and the University's T</w:t>
      </w:r>
      <w:r w:rsidR="006340B7" w:rsidRPr="00BB2B07">
        <w:rPr>
          <w:rFonts w:cs="Helvetica"/>
          <w:sz w:val="20"/>
          <w:szCs w:val="20"/>
        </w:rPr>
        <w:t>erms and Conditions of parking.</w:t>
      </w:r>
    </w:p>
    <w:p w:rsidR="001750A9" w:rsidRPr="008B6E7D" w:rsidRDefault="001750A9" w:rsidP="00EC45C3">
      <w:p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</w:p>
    <w:p w:rsidR="00991AE3" w:rsidRPr="00991AE3" w:rsidRDefault="007E508F" w:rsidP="00991AE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  <w:r w:rsidRPr="00991AE3">
        <w:rPr>
          <w:rFonts w:cs="Helvetica"/>
          <w:sz w:val="20"/>
          <w:szCs w:val="20"/>
        </w:rPr>
        <w:t>No member of the University or person employed by the University shall bring or</w:t>
      </w:r>
      <w:r w:rsidR="00991AE3" w:rsidRPr="00991AE3">
        <w:rPr>
          <w:rFonts w:cs="Helvetica"/>
          <w:sz w:val="20"/>
          <w:szCs w:val="20"/>
        </w:rPr>
        <w:t xml:space="preserve"> </w:t>
      </w:r>
      <w:r w:rsidRPr="00991AE3">
        <w:rPr>
          <w:rFonts w:cs="Helvetica"/>
          <w:sz w:val="20"/>
          <w:szCs w:val="20"/>
        </w:rPr>
        <w:t xml:space="preserve">cause a motor vehicle to </w:t>
      </w:r>
      <w:r w:rsidR="00991AE3" w:rsidRPr="00991AE3">
        <w:rPr>
          <w:rFonts w:cs="Helvetica"/>
          <w:sz w:val="20"/>
          <w:szCs w:val="20"/>
        </w:rPr>
        <w:t xml:space="preserve">  </w:t>
      </w:r>
    </w:p>
    <w:p w:rsidR="009C579F" w:rsidRDefault="00884D01" w:rsidP="00991AE3">
      <w:pPr>
        <w:autoSpaceDE w:val="0"/>
        <w:autoSpaceDN w:val="0"/>
        <w:adjustRightInd w:val="0"/>
        <w:spacing w:after="0" w:line="240" w:lineRule="auto"/>
        <w:ind w:left="360"/>
        <w:rPr>
          <w:rFonts w:cs="Helvetica"/>
          <w:sz w:val="20"/>
          <w:szCs w:val="20"/>
        </w:rPr>
      </w:pPr>
      <w:proofErr w:type="gramStart"/>
      <w:r>
        <w:rPr>
          <w:rFonts w:cs="Helvetica"/>
          <w:sz w:val="20"/>
          <w:szCs w:val="20"/>
        </w:rPr>
        <w:t>b</w:t>
      </w:r>
      <w:r w:rsidR="00991AE3">
        <w:rPr>
          <w:rFonts w:cs="Helvetica"/>
          <w:sz w:val="20"/>
          <w:szCs w:val="20"/>
        </w:rPr>
        <w:t>e</w:t>
      </w:r>
      <w:proofErr w:type="gramEnd"/>
      <w:r w:rsidR="00991AE3">
        <w:rPr>
          <w:rFonts w:cs="Helvetica"/>
          <w:sz w:val="20"/>
          <w:szCs w:val="20"/>
        </w:rPr>
        <w:t xml:space="preserve"> </w:t>
      </w:r>
      <w:r w:rsidR="007E508F" w:rsidRPr="00991AE3">
        <w:rPr>
          <w:rFonts w:cs="Helvetica"/>
          <w:sz w:val="20"/>
          <w:szCs w:val="20"/>
        </w:rPr>
        <w:t>brought on to the University premises without first</w:t>
      </w:r>
      <w:r w:rsidR="00991AE3">
        <w:rPr>
          <w:rFonts w:cs="Helvetica"/>
          <w:sz w:val="20"/>
          <w:szCs w:val="20"/>
        </w:rPr>
        <w:t xml:space="preserve"> </w:t>
      </w:r>
      <w:r w:rsidR="007E508F" w:rsidRPr="008B6E7D">
        <w:rPr>
          <w:rFonts w:cs="Helvetica"/>
          <w:sz w:val="20"/>
          <w:szCs w:val="20"/>
        </w:rPr>
        <w:t xml:space="preserve">obtaining, from </w:t>
      </w:r>
      <w:r w:rsidR="00F47724">
        <w:rPr>
          <w:rFonts w:cs="Helvetica"/>
          <w:sz w:val="20"/>
          <w:szCs w:val="20"/>
        </w:rPr>
        <w:t xml:space="preserve">Car Parking </w:t>
      </w:r>
      <w:r w:rsidR="007E508F" w:rsidRPr="008B6E7D">
        <w:rPr>
          <w:rFonts w:cs="Helvetica"/>
          <w:sz w:val="20"/>
          <w:szCs w:val="20"/>
        </w:rPr>
        <w:t xml:space="preserve">Services; the appropriate parking permit. </w:t>
      </w:r>
      <w:r w:rsidR="007E508F" w:rsidRPr="00B45D12">
        <w:rPr>
          <w:rFonts w:cs="Helvetica"/>
          <w:sz w:val="20"/>
          <w:szCs w:val="20"/>
        </w:rPr>
        <w:t>Permits for motor</w:t>
      </w:r>
      <w:r w:rsidR="00991AE3" w:rsidRPr="00B45D12">
        <w:rPr>
          <w:rFonts w:cs="Helvetica"/>
          <w:sz w:val="20"/>
          <w:szCs w:val="20"/>
        </w:rPr>
        <w:t xml:space="preserve"> </w:t>
      </w:r>
      <w:r w:rsidR="007E508F" w:rsidRPr="00B45D12">
        <w:rPr>
          <w:rFonts w:cs="Helvetica"/>
          <w:sz w:val="20"/>
          <w:szCs w:val="20"/>
        </w:rPr>
        <w:t xml:space="preserve">vehicles are issued to individuals by </w:t>
      </w:r>
      <w:r w:rsidR="00B14F45">
        <w:rPr>
          <w:rFonts w:cs="Helvetica"/>
          <w:sz w:val="20"/>
          <w:szCs w:val="20"/>
        </w:rPr>
        <w:t>Car Parking</w:t>
      </w:r>
      <w:r w:rsidR="007E508F" w:rsidRPr="00B45D12">
        <w:rPr>
          <w:rFonts w:cs="Helvetica"/>
          <w:sz w:val="20"/>
          <w:szCs w:val="20"/>
        </w:rPr>
        <w:t xml:space="preserve"> Services</w:t>
      </w:r>
      <w:r w:rsidR="008B2516" w:rsidRPr="00B45D12">
        <w:rPr>
          <w:rFonts w:cs="Helvetica"/>
          <w:sz w:val="20"/>
          <w:szCs w:val="20"/>
        </w:rPr>
        <w:t>, said individuals are obliged by the Terms and Conditions of Parking to adhere to these Traffic Regulation</w:t>
      </w:r>
      <w:r w:rsidR="00CD182B" w:rsidRPr="00B45D12">
        <w:rPr>
          <w:rFonts w:cs="Helvetica"/>
          <w:sz w:val="20"/>
          <w:szCs w:val="20"/>
        </w:rPr>
        <w:t>s</w:t>
      </w:r>
      <w:r w:rsidR="008B2516" w:rsidRPr="00B45D12">
        <w:rPr>
          <w:rFonts w:cs="Helvetica"/>
          <w:sz w:val="20"/>
          <w:szCs w:val="20"/>
        </w:rPr>
        <w:t xml:space="preserve">.  Permits are granted at the discretion of </w:t>
      </w:r>
      <w:r w:rsidR="00444B7C">
        <w:rPr>
          <w:rFonts w:cs="Helvetica"/>
          <w:sz w:val="20"/>
          <w:szCs w:val="20"/>
        </w:rPr>
        <w:t>Car Parking</w:t>
      </w:r>
      <w:r w:rsidR="008B2516" w:rsidRPr="00B45D12">
        <w:rPr>
          <w:rFonts w:cs="Helvetica"/>
          <w:sz w:val="20"/>
          <w:szCs w:val="20"/>
        </w:rPr>
        <w:t xml:space="preserve"> Services, are not transferable remain the property of the University and must be returned to the issuing office on demand.</w:t>
      </w:r>
      <w:r w:rsidR="004D3ABB" w:rsidRPr="00B45D12">
        <w:rPr>
          <w:rFonts w:cs="Helvetica"/>
          <w:sz w:val="20"/>
          <w:szCs w:val="20"/>
        </w:rPr>
        <w:t xml:space="preserve"> </w:t>
      </w:r>
      <w:r w:rsidR="003655BC" w:rsidRPr="00B45D12">
        <w:rPr>
          <w:rFonts w:cs="Helvetica"/>
          <w:sz w:val="20"/>
          <w:szCs w:val="20"/>
        </w:rPr>
        <w:t>The University reserves the right to withdraw the permit for breach of the</w:t>
      </w:r>
      <w:r w:rsidR="005551F2" w:rsidRPr="00B45D12">
        <w:rPr>
          <w:rFonts w:cs="Helvetica"/>
          <w:sz w:val="20"/>
          <w:szCs w:val="20"/>
        </w:rPr>
        <w:t>se</w:t>
      </w:r>
      <w:r w:rsidR="003655BC" w:rsidRPr="00B45D12">
        <w:rPr>
          <w:rFonts w:cs="Helvetica"/>
          <w:sz w:val="20"/>
          <w:szCs w:val="20"/>
        </w:rPr>
        <w:t xml:space="preserve"> regulations including non-payment of penalty charges and avoidance of daily parking fees.</w:t>
      </w:r>
      <w:r w:rsidR="008E0E30" w:rsidRPr="00B45D12">
        <w:rPr>
          <w:rFonts w:cs="Helvetica"/>
          <w:sz w:val="20"/>
          <w:szCs w:val="20"/>
        </w:rPr>
        <w:t xml:space="preserve"> </w:t>
      </w:r>
    </w:p>
    <w:p w:rsidR="009C579F" w:rsidRDefault="009C579F" w:rsidP="00991AE3">
      <w:pPr>
        <w:autoSpaceDE w:val="0"/>
        <w:autoSpaceDN w:val="0"/>
        <w:adjustRightInd w:val="0"/>
        <w:spacing w:after="0" w:line="240" w:lineRule="auto"/>
        <w:ind w:left="360"/>
        <w:rPr>
          <w:rFonts w:cs="Helvetica"/>
          <w:sz w:val="20"/>
          <w:szCs w:val="20"/>
        </w:rPr>
      </w:pPr>
    </w:p>
    <w:p w:rsidR="003655BC" w:rsidRPr="00327752" w:rsidRDefault="008D06CC" w:rsidP="006D403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elvetica"/>
          <w:sz w:val="28"/>
          <w:szCs w:val="28"/>
        </w:rPr>
      </w:pPr>
      <w:r w:rsidRPr="00327752">
        <w:rPr>
          <w:sz w:val="20"/>
          <w:szCs w:val="20"/>
        </w:rPr>
        <w:t>All staff who have been issued with a permit to park on campus MUST</w:t>
      </w:r>
      <w:r w:rsidR="00327752" w:rsidRPr="00327752">
        <w:rPr>
          <w:sz w:val="20"/>
          <w:szCs w:val="20"/>
        </w:rPr>
        <w:t xml:space="preserve"> </w:t>
      </w:r>
      <w:r w:rsidRPr="00327752">
        <w:rPr>
          <w:sz w:val="20"/>
          <w:szCs w:val="20"/>
        </w:rPr>
        <w:t xml:space="preserve">swipe their ID card to gain access through the University’s barrier system. </w:t>
      </w:r>
      <w:r w:rsidR="00327752" w:rsidRPr="00327752">
        <w:rPr>
          <w:sz w:val="20"/>
          <w:szCs w:val="20"/>
        </w:rPr>
        <w:br/>
      </w:r>
      <w:bookmarkStart w:id="0" w:name="_GoBack"/>
      <w:bookmarkEnd w:id="0"/>
    </w:p>
    <w:p w:rsidR="007E508F" w:rsidRPr="00E555B5" w:rsidRDefault="007E508F" w:rsidP="00EC45C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  <w:r w:rsidRPr="00E555B5">
        <w:rPr>
          <w:rFonts w:cs="Helvetica"/>
          <w:sz w:val="20"/>
          <w:szCs w:val="20"/>
        </w:rPr>
        <w:t>All drivers shall comply with the indication given by the signs regulating traffic within</w:t>
      </w:r>
      <w:r w:rsidR="00E555B5" w:rsidRPr="00E555B5">
        <w:rPr>
          <w:rFonts w:cs="Helvetica"/>
          <w:sz w:val="20"/>
          <w:szCs w:val="20"/>
        </w:rPr>
        <w:t xml:space="preserve"> </w:t>
      </w:r>
      <w:r w:rsidRPr="00E555B5">
        <w:rPr>
          <w:rFonts w:cs="Helvetica"/>
          <w:sz w:val="20"/>
          <w:szCs w:val="20"/>
        </w:rPr>
        <w:t>the University and shall obey the directions of the University's traffic control staff and</w:t>
      </w:r>
      <w:r w:rsidR="00E555B5" w:rsidRPr="00E555B5">
        <w:rPr>
          <w:rFonts w:cs="Helvetica"/>
          <w:sz w:val="20"/>
          <w:szCs w:val="20"/>
        </w:rPr>
        <w:t xml:space="preserve"> </w:t>
      </w:r>
      <w:r w:rsidRPr="00E555B5">
        <w:rPr>
          <w:rFonts w:cs="Helvetica"/>
          <w:sz w:val="20"/>
          <w:szCs w:val="20"/>
        </w:rPr>
        <w:t>security staff.</w:t>
      </w:r>
    </w:p>
    <w:p w:rsidR="001750A9" w:rsidRPr="00E555B5" w:rsidRDefault="001750A9" w:rsidP="00EC45C3">
      <w:p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</w:p>
    <w:p w:rsidR="007E508F" w:rsidRPr="00012AE4" w:rsidRDefault="007E508F" w:rsidP="00EC45C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  <w:r w:rsidRPr="00012AE4">
        <w:rPr>
          <w:rFonts w:cs="Helvetica"/>
          <w:sz w:val="20"/>
          <w:szCs w:val="20"/>
        </w:rPr>
        <w:t xml:space="preserve"> No person shall drive a vehicle on University premises at a speed exceeding </w:t>
      </w:r>
      <w:r w:rsidR="00012AE4" w:rsidRPr="00012AE4">
        <w:rPr>
          <w:rFonts w:cs="Helvetica"/>
          <w:sz w:val="20"/>
          <w:szCs w:val="20"/>
        </w:rPr>
        <w:t>15</w:t>
      </w:r>
      <w:r w:rsidRPr="00012AE4">
        <w:rPr>
          <w:rFonts w:cs="Helvetica"/>
          <w:sz w:val="20"/>
          <w:szCs w:val="20"/>
        </w:rPr>
        <w:t xml:space="preserve"> miles</w:t>
      </w:r>
      <w:r w:rsidR="00012AE4" w:rsidRPr="00012AE4">
        <w:rPr>
          <w:rFonts w:cs="Helvetica"/>
          <w:sz w:val="20"/>
          <w:szCs w:val="20"/>
        </w:rPr>
        <w:t xml:space="preserve"> </w:t>
      </w:r>
      <w:r w:rsidRPr="00012AE4">
        <w:rPr>
          <w:rFonts w:cs="Helvetica"/>
          <w:sz w:val="20"/>
          <w:szCs w:val="20"/>
        </w:rPr>
        <w:t>per hour or lower where indicated unless the vehicle is being used by emergency</w:t>
      </w:r>
      <w:r w:rsidR="00012AE4" w:rsidRPr="00012AE4">
        <w:rPr>
          <w:rFonts w:cs="Helvetica"/>
          <w:sz w:val="20"/>
          <w:szCs w:val="20"/>
        </w:rPr>
        <w:t xml:space="preserve"> </w:t>
      </w:r>
      <w:r w:rsidRPr="00012AE4">
        <w:rPr>
          <w:rFonts w:cs="Helvetica"/>
          <w:sz w:val="20"/>
          <w:szCs w:val="20"/>
        </w:rPr>
        <w:t>vehicles (fire services, ambulance services or police purposes).</w:t>
      </w:r>
    </w:p>
    <w:p w:rsidR="001750A9" w:rsidRPr="00012AE4" w:rsidRDefault="001750A9" w:rsidP="00EC45C3">
      <w:p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</w:p>
    <w:p w:rsidR="007E508F" w:rsidRPr="001F6509" w:rsidRDefault="007E508F" w:rsidP="00EC45C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  <w:r w:rsidRPr="001F6509">
        <w:rPr>
          <w:rFonts w:cs="Helvetica"/>
          <w:sz w:val="20"/>
          <w:szCs w:val="20"/>
        </w:rPr>
        <w:lastRenderedPageBreak/>
        <w:t>The driver of a vehicle shall accord precedence to a pedestrian on any carriageway</w:t>
      </w:r>
      <w:r w:rsidR="001F6509" w:rsidRPr="001F6509">
        <w:rPr>
          <w:rFonts w:cs="Helvetica"/>
          <w:sz w:val="20"/>
          <w:szCs w:val="20"/>
        </w:rPr>
        <w:t xml:space="preserve"> </w:t>
      </w:r>
      <w:r w:rsidRPr="001F6509">
        <w:rPr>
          <w:rFonts w:cs="Helvetica"/>
          <w:sz w:val="20"/>
          <w:szCs w:val="20"/>
        </w:rPr>
        <w:t>within the limits of a pedestrian crossing and shall approach a crossing in a manner</w:t>
      </w:r>
      <w:r w:rsidR="001F6509" w:rsidRPr="001F6509">
        <w:rPr>
          <w:rFonts w:cs="Helvetica"/>
          <w:sz w:val="20"/>
          <w:szCs w:val="20"/>
        </w:rPr>
        <w:t xml:space="preserve"> </w:t>
      </w:r>
      <w:r w:rsidRPr="001F6509">
        <w:rPr>
          <w:rFonts w:cs="Helvetica"/>
          <w:sz w:val="20"/>
          <w:szCs w:val="20"/>
        </w:rPr>
        <w:t>that enables him/her to stop before reaching it unless he/she can see that there is no</w:t>
      </w:r>
      <w:r w:rsidR="001F6509" w:rsidRPr="001F6509">
        <w:rPr>
          <w:rFonts w:cs="Helvetica"/>
          <w:sz w:val="20"/>
          <w:szCs w:val="20"/>
        </w:rPr>
        <w:t xml:space="preserve"> </w:t>
      </w:r>
      <w:r w:rsidRPr="001F6509">
        <w:rPr>
          <w:rFonts w:cs="Helvetica"/>
          <w:sz w:val="20"/>
          <w:szCs w:val="20"/>
        </w:rPr>
        <w:t>pedestrian on the crossing. Pedestrian crossings on University roads shall be indicated</w:t>
      </w:r>
      <w:r w:rsidR="001F6509" w:rsidRPr="001F6509">
        <w:rPr>
          <w:rFonts w:cs="Helvetica"/>
          <w:sz w:val="20"/>
          <w:szCs w:val="20"/>
        </w:rPr>
        <w:t xml:space="preserve"> </w:t>
      </w:r>
      <w:r w:rsidRPr="001F6509">
        <w:rPr>
          <w:rFonts w:cs="Helvetica"/>
          <w:sz w:val="20"/>
          <w:szCs w:val="20"/>
        </w:rPr>
        <w:t>by the marking of the carriageway with a pattern of alternate black and white stripes</w:t>
      </w:r>
      <w:r w:rsidR="001F6509" w:rsidRPr="001F6509">
        <w:rPr>
          <w:rFonts w:cs="Helvetica"/>
          <w:sz w:val="20"/>
          <w:szCs w:val="20"/>
        </w:rPr>
        <w:t xml:space="preserve"> </w:t>
      </w:r>
      <w:r w:rsidRPr="001F6509">
        <w:rPr>
          <w:rFonts w:cs="Helvetica"/>
          <w:sz w:val="20"/>
          <w:szCs w:val="20"/>
        </w:rPr>
        <w:t>unless the surface itself be utilised for providing strips which would otherwise be</w:t>
      </w:r>
    </w:p>
    <w:p w:rsidR="007E508F" w:rsidRPr="001F6509" w:rsidRDefault="007E508F" w:rsidP="001F6509">
      <w:pPr>
        <w:autoSpaceDE w:val="0"/>
        <w:autoSpaceDN w:val="0"/>
        <w:adjustRightInd w:val="0"/>
        <w:spacing w:after="0" w:line="240" w:lineRule="auto"/>
        <w:ind w:firstLine="360"/>
        <w:rPr>
          <w:rFonts w:cs="Helvetica"/>
          <w:sz w:val="20"/>
          <w:szCs w:val="20"/>
        </w:rPr>
      </w:pPr>
      <w:proofErr w:type="gramStart"/>
      <w:r w:rsidRPr="001F6509">
        <w:rPr>
          <w:rFonts w:cs="Helvetica"/>
          <w:sz w:val="20"/>
          <w:szCs w:val="20"/>
        </w:rPr>
        <w:t>required</w:t>
      </w:r>
      <w:proofErr w:type="gramEnd"/>
      <w:r w:rsidRPr="001F6509">
        <w:rPr>
          <w:rFonts w:cs="Helvetica"/>
          <w:sz w:val="20"/>
          <w:szCs w:val="20"/>
        </w:rPr>
        <w:t xml:space="preserve"> to be black.</w:t>
      </w:r>
    </w:p>
    <w:p w:rsidR="001750A9" w:rsidRDefault="001750A9" w:rsidP="00EC45C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</w:p>
    <w:p w:rsidR="007E508F" w:rsidRPr="00FE2180" w:rsidRDefault="007E508F" w:rsidP="00FE21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  <w:r w:rsidRPr="00FE2180">
        <w:rPr>
          <w:rFonts w:cs="Helvetica"/>
          <w:sz w:val="20"/>
          <w:szCs w:val="20"/>
        </w:rPr>
        <w:t>Driving instruction may not be given in the grounds of the University.</w:t>
      </w:r>
    </w:p>
    <w:p w:rsidR="001750A9" w:rsidRPr="00947B0C" w:rsidRDefault="001750A9" w:rsidP="00EC45C3">
      <w:p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</w:p>
    <w:p w:rsidR="007E508F" w:rsidRPr="00FE2180" w:rsidRDefault="007E508F" w:rsidP="00FE21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  <w:r w:rsidRPr="00FE2180">
        <w:rPr>
          <w:rFonts w:cs="Helvetica"/>
          <w:sz w:val="20"/>
          <w:szCs w:val="20"/>
        </w:rPr>
        <w:t>No vehicle should be parked in a prohibited location at the University. The following</w:t>
      </w:r>
    </w:p>
    <w:p w:rsidR="007E508F" w:rsidRDefault="007E508F" w:rsidP="006F18AA">
      <w:pPr>
        <w:autoSpaceDE w:val="0"/>
        <w:autoSpaceDN w:val="0"/>
        <w:adjustRightInd w:val="0"/>
        <w:spacing w:after="0" w:line="240" w:lineRule="auto"/>
        <w:ind w:firstLine="360"/>
        <w:rPr>
          <w:rFonts w:cs="Helvetica"/>
          <w:sz w:val="20"/>
          <w:szCs w:val="20"/>
        </w:rPr>
      </w:pPr>
      <w:proofErr w:type="gramStart"/>
      <w:r w:rsidRPr="00947B0C">
        <w:rPr>
          <w:rFonts w:cs="Helvetica"/>
          <w:sz w:val="20"/>
          <w:szCs w:val="20"/>
        </w:rPr>
        <w:t>would</w:t>
      </w:r>
      <w:proofErr w:type="gramEnd"/>
      <w:r w:rsidRPr="00947B0C">
        <w:rPr>
          <w:rFonts w:cs="Helvetica"/>
          <w:sz w:val="20"/>
          <w:szCs w:val="20"/>
        </w:rPr>
        <w:t xml:space="preserve"> be classed as prohibited parking at the University:</w:t>
      </w:r>
    </w:p>
    <w:p w:rsidR="006F18AA" w:rsidRPr="00947B0C" w:rsidRDefault="006F18AA" w:rsidP="006F18AA">
      <w:pPr>
        <w:autoSpaceDE w:val="0"/>
        <w:autoSpaceDN w:val="0"/>
        <w:adjustRightInd w:val="0"/>
        <w:spacing w:after="0" w:line="240" w:lineRule="auto"/>
        <w:ind w:firstLine="360"/>
        <w:rPr>
          <w:rFonts w:cs="Helvetica"/>
          <w:sz w:val="20"/>
          <w:szCs w:val="20"/>
        </w:rPr>
      </w:pPr>
    </w:p>
    <w:p w:rsidR="007E508F" w:rsidRPr="00947B0C" w:rsidRDefault="007E508F" w:rsidP="006F18AA">
      <w:pPr>
        <w:autoSpaceDE w:val="0"/>
        <w:autoSpaceDN w:val="0"/>
        <w:adjustRightInd w:val="0"/>
        <w:spacing w:after="0" w:line="240" w:lineRule="auto"/>
        <w:ind w:firstLine="720"/>
        <w:rPr>
          <w:rFonts w:cs="Helvetica"/>
          <w:sz w:val="20"/>
          <w:szCs w:val="20"/>
        </w:rPr>
      </w:pPr>
      <w:proofErr w:type="gramStart"/>
      <w:r w:rsidRPr="00947B0C">
        <w:rPr>
          <w:rFonts w:cs="Courier"/>
          <w:sz w:val="20"/>
          <w:szCs w:val="20"/>
        </w:rPr>
        <w:t>o</w:t>
      </w:r>
      <w:proofErr w:type="gramEnd"/>
      <w:r w:rsidRPr="00947B0C">
        <w:rPr>
          <w:rFonts w:cs="Courier"/>
          <w:sz w:val="20"/>
          <w:szCs w:val="20"/>
        </w:rPr>
        <w:t xml:space="preserve"> </w:t>
      </w:r>
      <w:r w:rsidRPr="00947B0C">
        <w:rPr>
          <w:rFonts w:cs="Helvetica"/>
          <w:sz w:val="20"/>
          <w:szCs w:val="20"/>
        </w:rPr>
        <w:t>Parking without displaying a University permit;</w:t>
      </w:r>
    </w:p>
    <w:p w:rsidR="007E508F" w:rsidRPr="00947B0C" w:rsidRDefault="007E508F" w:rsidP="006F18AA">
      <w:pPr>
        <w:autoSpaceDE w:val="0"/>
        <w:autoSpaceDN w:val="0"/>
        <w:adjustRightInd w:val="0"/>
        <w:spacing w:after="0" w:line="240" w:lineRule="auto"/>
        <w:ind w:firstLine="720"/>
        <w:rPr>
          <w:rFonts w:cs="Helvetica"/>
          <w:sz w:val="20"/>
          <w:szCs w:val="20"/>
        </w:rPr>
      </w:pPr>
      <w:proofErr w:type="gramStart"/>
      <w:r w:rsidRPr="00947B0C">
        <w:rPr>
          <w:rFonts w:cs="Courier"/>
          <w:sz w:val="20"/>
          <w:szCs w:val="20"/>
        </w:rPr>
        <w:t>o</w:t>
      </w:r>
      <w:proofErr w:type="gramEnd"/>
      <w:r w:rsidRPr="00947B0C">
        <w:rPr>
          <w:rFonts w:cs="Courier"/>
          <w:sz w:val="20"/>
          <w:szCs w:val="20"/>
        </w:rPr>
        <w:t xml:space="preserve"> </w:t>
      </w:r>
      <w:r w:rsidRPr="00947B0C">
        <w:rPr>
          <w:rFonts w:cs="Helvetica"/>
          <w:sz w:val="20"/>
          <w:szCs w:val="20"/>
        </w:rPr>
        <w:t>Parking in disabled bays without displaying a blue badge;</w:t>
      </w:r>
    </w:p>
    <w:p w:rsidR="007E508F" w:rsidRPr="00947B0C" w:rsidRDefault="007E508F" w:rsidP="006F18AA">
      <w:pPr>
        <w:autoSpaceDE w:val="0"/>
        <w:autoSpaceDN w:val="0"/>
        <w:adjustRightInd w:val="0"/>
        <w:spacing w:after="0" w:line="240" w:lineRule="auto"/>
        <w:ind w:firstLine="720"/>
        <w:rPr>
          <w:rFonts w:cs="Helvetica"/>
          <w:sz w:val="20"/>
          <w:szCs w:val="20"/>
        </w:rPr>
      </w:pPr>
      <w:proofErr w:type="gramStart"/>
      <w:r w:rsidRPr="00947B0C">
        <w:rPr>
          <w:rFonts w:cs="Courier"/>
          <w:sz w:val="20"/>
          <w:szCs w:val="20"/>
        </w:rPr>
        <w:t>o</w:t>
      </w:r>
      <w:proofErr w:type="gramEnd"/>
      <w:r w:rsidRPr="00947B0C">
        <w:rPr>
          <w:rFonts w:cs="Courier"/>
          <w:sz w:val="20"/>
          <w:szCs w:val="20"/>
        </w:rPr>
        <w:t xml:space="preserve"> </w:t>
      </w:r>
      <w:r w:rsidRPr="00947B0C">
        <w:rPr>
          <w:rFonts w:cs="Helvetica"/>
          <w:sz w:val="20"/>
          <w:szCs w:val="20"/>
        </w:rPr>
        <w:t>Parking on double yellow</w:t>
      </w:r>
      <w:r w:rsidR="004217EF">
        <w:rPr>
          <w:rFonts w:cs="Helvetica"/>
          <w:sz w:val="20"/>
          <w:szCs w:val="20"/>
        </w:rPr>
        <w:t xml:space="preserve"> </w:t>
      </w:r>
      <w:r w:rsidR="004217EF" w:rsidRPr="006723EA">
        <w:rPr>
          <w:rFonts w:cs="Helvetica"/>
          <w:sz w:val="20"/>
          <w:szCs w:val="20"/>
        </w:rPr>
        <w:t>and red</w:t>
      </w:r>
      <w:r w:rsidRPr="006723EA">
        <w:rPr>
          <w:rFonts w:cs="Helvetica"/>
          <w:sz w:val="20"/>
          <w:szCs w:val="20"/>
        </w:rPr>
        <w:t xml:space="preserve"> </w:t>
      </w:r>
      <w:r w:rsidRPr="00947B0C">
        <w:rPr>
          <w:rFonts w:cs="Helvetica"/>
          <w:sz w:val="20"/>
          <w:szCs w:val="20"/>
        </w:rPr>
        <w:t>lines;</w:t>
      </w:r>
    </w:p>
    <w:p w:rsidR="007E508F" w:rsidRPr="00947B0C" w:rsidRDefault="007E508F" w:rsidP="006F18AA">
      <w:pPr>
        <w:autoSpaceDE w:val="0"/>
        <w:autoSpaceDN w:val="0"/>
        <w:adjustRightInd w:val="0"/>
        <w:spacing w:after="0" w:line="240" w:lineRule="auto"/>
        <w:ind w:firstLine="720"/>
        <w:rPr>
          <w:rFonts w:cs="Helvetica"/>
          <w:sz w:val="20"/>
          <w:szCs w:val="20"/>
        </w:rPr>
      </w:pPr>
      <w:proofErr w:type="gramStart"/>
      <w:r w:rsidRPr="00947B0C">
        <w:rPr>
          <w:rFonts w:cs="Courier"/>
          <w:sz w:val="20"/>
          <w:szCs w:val="20"/>
        </w:rPr>
        <w:t>o</w:t>
      </w:r>
      <w:proofErr w:type="gramEnd"/>
      <w:r w:rsidRPr="00947B0C">
        <w:rPr>
          <w:rFonts w:cs="Courier"/>
          <w:sz w:val="20"/>
          <w:szCs w:val="20"/>
        </w:rPr>
        <w:t xml:space="preserve"> </w:t>
      </w:r>
      <w:r w:rsidRPr="00947B0C">
        <w:rPr>
          <w:rFonts w:cs="Helvetica"/>
          <w:sz w:val="20"/>
          <w:szCs w:val="20"/>
        </w:rPr>
        <w:t>Parking on the pavement;</w:t>
      </w:r>
    </w:p>
    <w:p w:rsidR="007E508F" w:rsidRPr="00947B0C" w:rsidRDefault="007E508F" w:rsidP="006F18AA">
      <w:pPr>
        <w:autoSpaceDE w:val="0"/>
        <w:autoSpaceDN w:val="0"/>
        <w:adjustRightInd w:val="0"/>
        <w:spacing w:after="0" w:line="240" w:lineRule="auto"/>
        <w:ind w:firstLine="720"/>
        <w:rPr>
          <w:rFonts w:cs="Helvetica"/>
          <w:sz w:val="20"/>
          <w:szCs w:val="20"/>
        </w:rPr>
      </w:pPr>
      <w:proofErr w:type="gramStart"/>
      <w:r w:rsidRPr="00947B0C">
        <w:rPr>
          <w:rFonts w:cs="Courier"/>
          <w:sz w:val="20"/>
          <w:szCs w:val="20"/>
        </w:rPr>
        <w:t>o</w:t>
      </w:r>
      <w:proofErr w:type="gramEnd"/>
      <w:r w:rsidRPr="00947B0C">
        <w:rPr>
          <w:rFonts w:cs="Courier"/>
          <w:sz w:val="20"/>
          <w:szCs w:val="20"/>
        </w:rPr>
        <w:t xml:space="preserve"> </w:t>
      </w:r>
      <w:r w:rsidRPr="00947B0C">
        <w:rPr>
          <w:rFonts w:cs="Helvetica"/>
          <w:sz w:val="20"/>
          <w:szCs w:val="20"/>
        </w:rPr>
        <w:t>Parking on grass verges;</w:t>
      </w:r>
    </w:p>
    <w:p w:rsidR="007E508F" w:rsidRPr="00947B0C" w:rsidRDefault="007E508F" w:rsidP="006F18AA">
      <w:pPr>
        <w:autoSpaceDE w:val="0"/>
        <w:autoSpaceDN w:val="0"/>
        <w:adjustRightInd w:val="0"/>
        <w:spacing w:after="0" w:line="240" w:lineRule="auto"/>
        <w:ind w:firstLine="720"/>
        <w:rPr>
          <w:rFonts w:cs="Helvetica"/>
          <w:sz w:val="20"/>
          <w:szCs w:val="20"/>
        </w:rPr>
      </w:pPr>
      <w:proofErr w:type="gramStart"/>
      <w:r w:rsidRPr="00947B0C">
        <w:rPr>
          <w:rFonts w:cs="Courier"/>
          <w:sz w:val="20"/>
          <w:szCs w:val="20"/>
        </w:rPr>
        <w:t>o</w:t>
      </w:r>
      <w:proofErr w:type="gramEnd"/>
      <w:r w:rsidRPr="00947B0C">
        <w:rPr>
          <w:rFonts w:cs="Courier"/>
          <w:sz w:val="20"/>
          <w:szCs w:val="20"/>
        </w:rPr>
        <w:t xml:space="preserve"> </w:t>
      </w:r>
      <w:r w:rsidRPr="00947B0C">
        <w:rPr>
          <w:rFonts w:cs="Helvetica"/>
          <w:sz w:val="20"/>
          <w:szCs w:val="20"/>
        </w:rPr>
        <w:t>Parking in loading areas;</w:t>
      </w:r>
    </w:p>
    <w:p w:rsidR="007E508F" w:rsidRPr="00947B0C" w:rsidRDefault="007E508F" w:rsidP="006F18AA">
      <w:pPr>
        <w:autoSpaceDE w:val="0"/>
        <w:autoSpaceDN w:val="0"/>
        <w:adjustRightInd w:val="0"/>
        <w:spacing w:after="0" w:line="240" w:lineRule="auto"/>
        <w:ind w:firstLine="720"/>
        <w:rPr>
          <w:rFonts w:cs="Helvetica"/>
          <w:sz w:val="20"/>
          <w:szCs w:val="20"/>
        </w:rPr>
      </w:pPr>
      <w:proofErr w:type="gramStart"/>
      <w:r w:rsidRPr="00947B0C">
        <w:rPr>
          <w:rFonts w:cs="Courier"/>
          <w:sz w:val="20"/>
          <w:szCs w:val="20"/>
        </w:rPr>
        <w:t>o</w:t>
      </w:r>
      <w:proofErr w:type="gramEnd"/>
      <w:r w:rsidRPr="00947B0C">
        <w:rPr>
          <w:rFonts w:cs="Courier"/>
          <w:sz w:val="20"/>
          <w:szCs w:val="20"/>
        </w:rPr>
        <w:t xml:space="preserve"> </w:t>
      </w:r>
      <w:r w:rsidRPr="00947B0C">
        <w:rPr>
          <w:rFonts w:cs="Helvetica"/>
          <w:sz w:val="20"/>
          <w:szCs w:val="20"/>
        </w:rPr>
        <w:t>Double parking;</w:t>
      </w:r>
    </w:p>
    <w:p w:rsidR="007E508F" w:rsidRPr="00947B0C" w:rsidRDefault="007E508F" w:rsidP="006F18AA">
      <w:pPr>
        <w:autoSpaceDE w:val="0"/>
        <w:autoSpaceDN w:val="0"/>
        <w:adjustRightInd w:val="0"/>
        <w:spacing w:after="0" w:line="240" w:lineRule="auto"/>
        <w:ind w:firstLine="720"/>
        <w:rPr>
          <w:rFonts w:cs="Helvetica"/>
          <w:sz w:val="20"/>
          <w:szCs w:val="20"/>
        </w:rPr>
      </w:pPr>
      <w:proofErr w:type="gramStart"/>
      <w:r w:rsidRPr="00947B0C">
        <w:rPr>
          <w:rFonts w:cs="Courier"/>
          <w:sz w:val="20"/>
          <w:szCs w:val="20"/>
        </w:rPr>
        <w:t>o</w:t>
      </w:r>
      <w:proofErr w:type="gramEnd"/>
      <w:r w:rsidRPr="00947B0C">
        <w:rPr>
          <w:rFonts w:cs="Courier"/>
          <w:sz w:val="20"/>
          <w:szCs w:val="20"/>
        </w:rPr>
        <w:t xml:space="preserve"> </w:t>
      </w:r>
      <w:r w:rsidRPr="00947B0C">
        <w:rPr>
          <w:rFonts w:cs="Helvetica"/>
          <w:sz w:val="20"/>
          <w:szCs w:val="20"/>
        </w:rPr>
        <w:t>Parking in keep clear/yellow hatched areas; and</w:t>
      </w:r>
    </w:p>
    <w:p w:rsidR="007E508F" w:rsidRDefault="007E508F" w:rsidP="006F18AA">
      <w:pPr>
        <w:autoSpaceDE w:val="0"/>
        <w:autoSpaceDN w:val="0"/>
        <w:adjustRightInd w:val="0"/>
        <w:spacing w:after="0" w:line="240" w:lineRule="auto"/>
        <w:ind w:firstLine="720"/>
        <w:rPr>
          <w:rFonts w:cs="Helvetica"/>
          <w:sz w:val="20"/>
          <w:szCs w:val="20"/>
        </w:rPr>
      </w:pPr>
      <w:proofErr w:type="gramStart"/>
      <w:r w:rsidRPr="00947B0C">
        <w:rPr>
          <w:rFonts w:cs="Courier"/>
          <w:sz w:val="20"/>
          <w:szCs w:val="20"/>
        </w:rPr>
        <w:t>o</w:t>
      </w:r>
      <w:proofErr w:type="gramEnd"/>
      <w:r w:rsidRPr="00947B0C">
        <w:rPr>
          <w:rFonts w:cs="Courier"/>
          <w:sz w:val="20"/>
          <w:szCs w:val="20"/>
        </w:rPr>
        <w:t xml:space="preserve"> </w:t>
      </w:r>
      <w:r w:rsidRPr="00947B0C">
        <w:rPr>
          <w:rFonts w:cs="Helvetica"/>
          <w:sz w:val="20"/>
          <w:szCs w:val="20"/>
        </w:rPr>
        <w:t>Parking in any area which causes obstruction or limited access to other users.</w:t>
      </w:r>
    </w:p>
    <w:p w:rsidR="006F18AA" w:rsidRPr="00947B0C" w:rsidRDefault="006F18AA" w:rsidP="006F18AA">
      <w:pPr>
        <w:autoSpaceDE w:val="0"/>
        <w:autoSpaceDN w:val="0"/>
        <w:adjustRightInd w:val="0"/>
        <w:spacing w:after="0" w:line="240" w:lineRule="auto"/>
        <w:ind w:firstLine="720"/>
        <w:rPr>
          <w:rFonts w:cs="Helvetica"/>
          <w:sz w:val="20"/>
          <w:szCs w:val="20"/>
        </w:rPr>
      </w:pPr>
    </w:p>
    <w:p w:rsidR="007E508F" w:rsidRPr="00AE128A" w:rsidRDefault="007E508F" w:rsidP="00AE12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  <w:r w:rsidRPr="00AE128A">
        <w:rPr>
          <w:rFonts w:cs="Helvetica"/>
          <w:sz w:val="20"/>
          <w:szCs w:val="20"/>
        </w:rPr>
        <w:t>No vehicles shall be parked in car parks or elsewhere on the University campus for</w:t>
      </w:r>
    </w:p>
    <w:p w:rsidR="007E508F" w:rsidRPr="00947B0C" w:rsidRDefault="007E508F" w:rsidP="00AE128A">
      <w:pPr>
        <w:autoSpaceDE w:val="0"/>
        <w:autoSpaceDN w:val="0"/>
        <w:adjustRightInd w:val="0"/>
        <w:spacing w:after="0" w:line="240" w:lineRule="auto"/>
        <w:ind w:firstLine="360"/>
        <w:rPr>
          <w:rFonts w:cs="Helvetica"/>
          <w:sz w:val="20"/>
          <w:szCs w:val="20"/>
        </w:rPr>
      </w:pPr>
      <w:proofErr w:type="gramStart"/>
      <w:r w:rsidRPr="00947B0C">
        <w:rPr>
          <w:rFonts w:cs="Helvetica"/>
          <w:sz w:val="20"/>
          <w:szCs w:val="20"/>
        </w:rPr>
        <w:t>more</w:t>
      </w:r>
      <w:proofErr w:type="gramEnd"/>
      <w:r w:rsidRPr="00947B0C">
        <w:rPr>
          <w:rFonts w:cs="Helvetica"/>
          <w:sz w:val="20"/>
          <w:szCs w:val="20"/>
        </w:rPr>
        <w:t xml:space="preserve"> than 24 hours unless authorised by Security. Only such light running repairs</w:t>
      </w:r>
    </w:p>
    <w:p w:rsidR="007E508F" w:rsidRPr="00947B0C" w:rsidRDefault="007E508F" w:rsidP="00AE128A">
      <w:pPr>
        <w:autoSpaceDE w:val="0"/>
        <w:autoSpaceDN w:val="0"/>
        <w:adjustRightInd w:val="0"/>
        <w:spacing w:after="0" w:line="240" w:lineRule="auto"/>
        <w:ind w:firstLine="360"/>
        <w:rPr>
          <w:rFonts w:cs="Helvetica"/>
          <w:sz w:val="20"/>
          <w:szCs w:val="20"/>
        </w:rPr>
      </w:pPr>
      <w:proofErr w:type="gramStart"/>
      <w:r w:rsidRPr="00947B0C">
        <w:rPr>
          <w:rFonts w:cs="Helvetica"/>
          <w:sz w:val="20"/>
          <w:szCs w:val="20"/>
        </w:rPr>
        <w:t>may</w:t>
      </w:r>
      <w:proofErr w:type="gramEnd"/>
      <w:r w:rsidRPr="00947B0C">
        <w:rPr>
          <w:rFonts w:cs="Helvetica"/>
          <w:sz w:val="20"/>
          <w:szCs w:val="20"/>
        </w:rPr>
        <w:t xml:space="preserve"> be carried out as are necessary to enable vehicles to be removed from where</w:t>
      </w:r>
    </w:p>
    <w:p w:rsidR="007E508F" w:rsidRPr="00947B0C" w:rsidRDefault="007E508F" w:rsidP="00AE128A">
      <w:pPr>
        <w:autoSpaceDE w:val="0"/>
        <w:autoSpaceDN w:val="0"/>
        <w:adjustRightInd w:val="0"/>
        <w:spacing w:after="0" w:line="240" w:lineRule="auto"/>
        <w:ind w:firstLine="360"/>
        <w:rPr>
          <w:rFonts w:cs="Helvetica"/>
          <w:sz w:val="20"/>
          <w:szCs w:val="20"/>
        </w:rPr>
      </w:pPr>
      <w:proofErr w:type="gramStart"/>
      <w:r w:rsidRPr="00947B0C">
        <w:rPr>
          <w:rFonts w:cs="Helvetica"/>
          <w:sz w:val="20"/>
          <w:szCs w:val="20"/>
        </w:rPr>
        <w:t>they</w:t>
      </w:r>
      <w:proofErr w:type="gramEnd"/>
      <w:r w:rsidRPr="00947B0C">
        <w:rPr>
          <w:rFonts w:cs="Helvetica"/>
          <w:sz w:val="20"/>
          <w:szCs w:val="20"/>
        </w:rPr>
        <w:t xml:space="preserve"> have been parked except in those areas designated for more extensive repairs.</w:t>
      </w:r>
    </w:p>
    <w:p w:rsidR="001750A9" w:rsidRPr="00947B0C" w:rsidRDefault="001750A9" w:rsidP="007E508F">
      <w:p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</w:p>
    <w:p w:rsidR="007E508F" w:rsidRPr="00D80769" w:rsidRDefault="006265C8" w:rsidP="00D8076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  <w:r>
        <w:rPr>
          <w:rFonts w:cs="Helvetica"/>
          <w:sz w:val="20"/>
          <w:szCs w:val="20"/>
        </w:rPr>
        <w:t>Car Parking Services</w:t>
      </w:r>
      <w:r w:rsidR="007E508F" w:rsidRPr="00D80769">
        <w:rPr>
          <w:rFonts w:cs="Helvetica"/>
          <w:sz w:val="20"/>
          <w:szCs w:val="20"/>
        </w:rPr>
        <w:t xml:space="preserve"> may cause any vehicle found parked in an</w:t>
      </w:r>
      <w:r>
        <w:rPr>
          <w:rFonts w:cs="Helvetica"/>
          <w:sz w:val="20"/>
          <w:szCs w:val="20"/>
        </w:rPr>
        <w:t xml:space="preserve"> unauthorised or</w:t>
      </w:r>
    </w:p>
    <w:p w:rsidR="007E508F" w:rsidRPr="00947B0C" w:rsidRDefault="007E508F" w:rsidP="00D80769">
      <w:pPr>
        <w:autoSpaceDE w:val="0"/>
        <w:autoSpaceDN w:val="0"/>
        <w:adjustRightInd w:val="0"/>
        <w:spacing w:after="0" w:line="240" w:lineRule="auto"/>
        <w:ind w:firstLine="360"/>
        <w:rPr>
          <w:rFonts w:cs="Helvetica"/>
          <w:sz w:val="20"/>
          <w:szCs w:val="20"/>
        </w:rPr>
      </w:pPr>
      <w:proofErr w:type="gramStart"/>
      <w:r w:rsidRPr="00947B0C">
        <w:rPr>
          <w:rFonts w:cs="Helvetica"/>
          <w:sz w:val="20"/>
          <w:szCs w:val="20"/>
        </w:rPr>
        <w:t>prohibited</w:t>
      </w:r>
      <w:proofErr w:type="gramEnd"/>
      <w:r w:rsidRPr="00947B0C">
        <w:rPr>
          <w:rFonts w:cs="Helvetica"/>
          <w:sz w:val="20"/>
          <w:szCs w:val="20"/>
        </w:rPr>
        <w:t xml:space="preserve"> place or manner, or in any way in contravention of these</w:t>
      </w:r>
      <w:r w:rsidR="006C579C">
        <w:rPr>
          <w:rFonts w:cs="Helvetica"/>
          <w:sz w:val="20"/>
          <w:szCs w:val="20"/>
        </w:rPr>
        <w:t xml:space="preserve"> Regulations</w:t>
      </w:r>
    </w:p>
    <w:p w:rsidR="007E508F" w:rsidRPr="00947B0C" w:rsidRDefault="007E508F" w:rsidP="00D80769">
      <w:pPr>
        <w:autoSpaceDE w:val="0"/>
        <w:autoSpaceDN w:val="0"/>
        <w:adjustRightInd w:val="0"/>
        <w:spacing w:after="0" w:line="240" w:lineRule="auto"/>
        <w:ind w:firstLine="360"/>
        <w:rPr>
          <w:rFonts w:cs="Helvetica"/>
          <w:sz w:val="20"/>
          <w:szCs w:val="20"/>
        </w:rPr>
      </w:pPr>
      <w:proofErr w:type="gramStart"/>
      <w:r w:rsidRPr="00947B0C">
        <w:rPr>
          <w:rFonts w:cs="Helvetica"/>
          <w:sz w:val="20"/>
          <w:szCs w:val="20"/>
        </w:rPr>
        <w:t>to</w:t>
      </w:r>
      <w:proofErr w:type="gramEnd"/>
      <w:r w:rsidRPr="00947B0C">
        <w:rPr>
          <w:rFonts w:cs="Helvetica"/>
          <w:sz w:val="20"/>
          <w:szCs w:val="20"/>
        </w:rPr>
        <w:t xml:space="preserve"> be issued with a financial penalty. The rates for </w:t>
      </w:r>
      <w:r w:rsidR="005F63CC">
        <w:rPr>
          <w:rFonts w:cs="Helvetica"/>
          <w:sz w:val="20"/>
          <w:szCs w:val="20"/>
        </w:rPr>
        <w:t xml:space="preserve">the </w:t>
      </w:r>
      <w:r w:rsidRPr="00947B0C">
        <w:rPr>
          <w:rFonts w:cs="Helvetica"/>
          <w:sz w:val="20"/>
          <w:szCs w:val="20"/>
        </w:rPr>
        <w:t>financial penalty will be</w:t>
      </w:r>
    </w:p>
    <w:p w:rsidR="007E508F" w:rsidRPr="00947B0C" w:rsidRDefault="007E508F" w:rsidP="00D80769">
      <w:pPr>
        <w:autoSpaceDE w:val="0"/>
        <w:autoSpaceDN w:val="0"/>
        <w:adjustRightInd w:val="0"/>
        <w:spacing w:after="0" w:line="240" w:lineRule="auto"/>
        <w:ind w:firstLine="360"/>
        <w:rPr>
          <w:rFonts w:cs="Helvetica"/>
          <w:sz w:val="20"/>
          <w:szCs w:val="20"/>
        </w:rPr>
      </w:pPr>
      <w:proofErr w:type="gramStart"/>
      <w:r w:rsidRPr="00947B0C">
        <w:rPr>
          <w:rFonts w:cs="Helvetica"/>
          <w:sz w:val="20"/>
          <w:szCs w:val="20"/>
        </w:rPr>
        <w:t>as</w:t>
      </w:r>
      <w:proofErr w:type="gramEnd"/>
      <w:r w:rsidRPr="00947B0C">
        <w:rPr>
          <w:rFonts w:cs="Helvetica"/>
          <w:sz w:val="20"/>
          <w:szCs w:val="20"/>
        </w:rPr>
        <w:t xml:space="preserve"> authorised by Council and will be published by the University in signage on campus</w:t>
      </w:r>
    </w:p>
    <w:p w:rsidR="007E508F" w:rsidRPr="00947B0C" w:rsidRDefault="007E508F" w:rsidP="00D80769">
      <w:pPr>
        <w:autoSpaceDE w:val="0"/>
        <w:autoSpaceDN w:val="0"/>
        <w:adjustRightInd w:val="0"/>
        <w:spacing w:after="0" w:line="240" w:lineRule="auto"/>
        <w:ind w:firstLine="360"/>
        <w:rPr>
          <w:rFonts w:cs="Helvetica"/>
          <w:sz w:val="20"/>
          <w:szCs w:val="20"/>
        </w:rPr>
      </w:pPr>
      <w:proofErr w:type="gramStart"/>
      <w:r w:rsidRPr="00947B0C">
        <w:rPr>
          <w:rFonts w:cs="Helvetica"/>
          <w:sz w:val="20"/>
          <w:szCs w:val="20"/>
        </w:rPr>
        <w:t>and</w:t>
      </w:r>
      <w:proofErr w:type="gramEnd"/>
      <w:r w:rsidRPr="00947B0C">
        <w:rPr>
          <w:rFonts w:cs="Helvetica"/>
          <w:sz w:val="20"/>
          <w:szCs w:val="20"/>
        </w:rPr>
        <w:t xml:space="preserve"> by other forms of notice.</w:t>
      </w:r>
    </w:p>
    <w:p w:rsidR="001750A9" w:rsidRPr="00947B0C" w:rsidRDefault="001750A9" w:rsidP="007E508F">
      <w:p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</w:p>
    <w:p w:rsidR="007E508F" w:rsidRPr="00A0389E" w:rsidRDefault="007E508F" w:rsidP="00A0389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  <w:r w:rsidRPr="00A0389E">
        <w:rPr>
          <w:rFonts w:cs="Helvetica"/>
          <w:sz w:val="20"/>
          <w:szCs w:val="20"/>
        </w:rPr>
        <w:t>In order to enforce these Regulations it will be necessary for the University to hold</w:t>
      </w:r>
    </w:p>
    <w:p w:rsidR="007E508F" w:rsidRPr="00947B0C" w:rsidRDefault="007E508F" w:rsidP="00A0389E">
      <w:pPr>
        <w:autoSpaceDE w:val="0"/>
        <w:autoSpaceDN w:val="0"/>
        <w:adjustRightInd w:val="0"/>
        <w:spacing w:after="0" w:line="240" w:lineRule="auto"/>
        <w:ind w:firstLine="360"/>
        <w:rPr>
          <w:rFonts w:cs="Helvetica"/>
          <w:sz w:val="20"/>
          <w:szCs w:val="20"/>
        </w:rPr>
      </w:pPr>
      <w:proofErr w:type="gramStart"/>
      <w:r w:rsidRPr="00947B0C">
        <w:rPr>
          <w:rFonts w:cs="Helvetica"/>
          <w:sz w:val="20"/>
          <w:szCs w:val="20"/>
        </w:rPr>
        <w:t>personal</w:t>
      </w:r>
      <w:proofErr w:type="gramEnd"/>
      <w:r w:rsidRPr="00947B0C">
        <w:rPr>
          <w:rFonts w:cs="Helvetica"/>
          <w:sz w:val="20"/>
          <w:szCs w:val="20"/>
        </w:rPr>
        <w:t xml:space="preserve"> data relating to the drivers and registered owners of vehicles found parked in</w:t>
      </w:r>
    </w:p>
    <w:p w:rsidR="007E508F" w:rsidRPr="00947B0C" w:rsidRDefault="007E508F" w:rsidP="00A0389E">
      <w:pPr>
        <w:autoSpaceDE w:val="0"/>
        <w:autoSpaceDN w:val="0"/>
        <w:adjustRightInd w:val="0"/>
        <w:spacing w:after="0" w:line="240" w:lineRule="auto"/>
        <w:ind w:firstLine="360"/>
        <w:rPr>
          <w:rFonts w:cs="Helvetica"/>
          <w:sz w:val="20"/>
          <w:szCs w:val="20"/>
        </w:rPr>
      </w:pPr>
      <w:proofErr w:type="gramStart"/>
      <w:r w:rsidRPr="00947B0C">
        <w:rPr>
          <w:rFonts w:cs="Helvetica"/>
          <w:sz w:val="20"/>
          <w:szCs w:val="20"/>
        </w:rPr>
        <w:t>an</w:t>
      </w:r>
      <w:proofErr w:type="gramEnd"/>
      <w:r w:rsidRPr="00947B0C">
        <w:rPr>
          <w:rFonts w:cs="Helvetica"/>
          <w:sz w:val="20"/>
          <w:szCs w:val="20"/>
        </w:rPr>
        <w:t xml:space="preserve"> unauthorised or prohibited place or manner. Personal data may be held by the</w:t>
      </w:r>
    </w:p>
    <w:p w:rsidR="007E508F" w:rsidRPr="00947B0C" w:rsidRDefault="007E508F" w:rsidP="00A0389E">
      <w:pPr>
        <w:autoSpaceDE w:val="0"/>
        <w:autoSpaceDN w:val="0"/>
        <w:adjustRightInd w:val="0"/>
        <w:spacing w:after="0" w:line="240" w:lineRule="auto"/>
        <w:ind w:firstLine="360"/>
        <w:rPr>
          <w:rFonts w:cs="Helvetica"/>
          <w:sz w:val="20"/>
          <w:szCs w:val="20"/>
        </w:rPr>
      </w:pPr>
      <w:r w:rsidRPr="00947B0C">
        <w:rPr>
          <w:rFonts w:cs="Helvetica"/>
          <w:sz w:val="20"/>
          <w:szCs w:val="20"/>
        </w:rPr>
        <w:t>University and shared with, or received from, any external contractor engaged by the</w:t>
      </w:r>
    </w:p>
    <w:p w:rsidR="007E508F" w:rsidRPr="00947B0C" w:rsidRDefault="007E508F" w:rsidP="00A0389E">
      <w:pPr>
        <w:autoSpaceDE w:val="0"/>
        <w:autoSpaceDN w:val="0"/>
        <w:adjustRightInd w:val="0"/>
        <w:spacing w:after="0" w:line="240" w:lineRule="auto"/>
        <w:ind w:firstLine="360"/>
        <w:rPr>
          <w:rFonts w:cs="Helvetica"/>
          <w:sz w:val="20"/>
          <w:szCs w:val="20"/>
        </w:rPr>
      </w:pPr>
      <w:r w:rsidRPr="00947B0C">
        <w:rPr>
          <w:rFonts w:cs="Helvetica"/>
          <w:sz w:val="20"/>
          <w:szCs w:val="20"/>
        </w:rPr>
        <w:t>University for the administration, enforcement, and/or recovery of financial penalties</w:t>
      </w:r>
    </w:p>
    <w:p w:rsidR="007E508F" w:rsidRPr="00947B0C" w:rsidRDefault="007E508F" w:rsidP="00A0389E">
      <w:pPr>
        <w:autoSpaceDE w:val="0"/>
        <w:autoSpaceDN w:val="0"/>
        <w:adjustRightInd w:val="0"/>
        <w:spacing w:after="0" w:line="240" w:lineRule="auto"/>
        <w:ind w:firstLine="360"/>
        <w:rPr>
          <w:rFonts w:cs="Helvetica"/>
          <w:sz w:val="20"/>
          <w:szCs w:val="20"/>
        </w:rPr>
      </w:pPr>
      <w:proofErr w:type="gramStart"/>
      <w:r w:rsidRPr="00947B0C">
        <w:rPr>
          <w:rFonts w:cs="Helvetica"/>
          <w:sz w:val="20"/>
          <w:szCs w:val="20"/>
        </w:rPr>
        <w:t>and</w:t>
      </w:r>
      <w:proofErr w:type="gramEnd"/>
      <w:r w:rsidRPr="00947B0C">
        <w:rPr>
          <w:rFonts w:cs="Helvetica"/>
          <w:sz w:val="20"/>
          <w:szCs w:val="20"/>
        </w:rPr>
        <w:t xml:space="preserve"> expenses arising from the application of these Regulations. Any personal data</w:t>
      </w:r>
    </w:p>
    <w:p w:rsidR="007E508F" w:rsidRPr="00947B0C" w:rsidRDefault="007E508F" w:rsidP="00A0389E">
      <w:pPr>
        <w:autoSpaceDE w:val="0"/>
        <w:autoSpaceDN w:val="0"/>
        <w:adjustRightInd w:val="0"/>
        <w:spacing w:after="0" w:line="240" w:lineRule="auto"/>
        <w:ind w:firstLine="360"/>
        <w:rPr>
          <w:rFonts w:cs="Helvetica"/>
          <w:sz w:val="20"/>
          <w:szCs w:val="20"/>
        </w:rPr>
      </w:pPr>
      <w:proofErr w:type="gramStart"/>
      <w:r w:rsidRPr="00947B0C">
        <w:rPr>
          <w:rFonts w:cs="Helvetica"/>
          <w:sz w:val="20"/>
          <w:szCs w:val="20"/>
        </w:rPr>
        <w:t>must</w:t>
      </w:r>
      <w:proofErr w:type="gramEnd"/>
      <w:r w:rsidRPr="00947B0C">
        <w:rPr>
          <w:rFonts w:cs="Helvetica"/>
          <w:sz w:val="20"/>
          <w:szCs w:val="20"/>
        </w:rPr>
        <w:t xml:space="preserve"> be held in accordance with the Data Protection Act 1998 and the University’s</w:t>
      </w:r>
    </w:p>
    <w:p w:rsidR="007E508F" w:rsidRPr="00947B0C" w:rsidRDefault="007E508F" w:rsidP="00A0389E">
      <w:pPr>
        <w:autoSpaceDE w:val="0"/>
        <w:autoSpaceDN w:val="0"/>
        <w:adjustRightInd w:val="0"/>
        <w:spacing w:after="0" w:line="240" w:lineRule="auto"/>
        <w:ind w:firstLine="360"/>
        <w:rPr>
          <w:rFonts w:cs="Helvetica"/>
          <w:sz w:val="20"/>
          <w:szCs w:val="20"/>
        </w:rPr>
      </w:pPr>
      <w:r w:rsidRPr="00947B0C">
        <w:rPr>
          <w:rFonts w:cs="Helvetica"/>
          <w:sz w:val="20"/>
          <w:szCs w:val="20"/>
        </w:rPr>
        <w:t>Data Protection Policy. Drivers entering onto University premises will be notified in</w:t>
      </w:r>
    </w:p>
    <w:p w:rsidR="007E508F" w:rsidRPr="00947B0C" w:rsidRDefault="007E508F" w:rsidP="00A0389E">
      <w:pPr>
        <w:autoSpaceDE w:val="0"/>
        <w:autoSpaceDN w:val="0"/>
        <w:adjustRightInd w:val="0"/>
        <w:spacing w:after="0" w:line="240" w:lineRule="auto"/>
        <w:ind w:firstLine="360"/>
        <w:rPr>
          <w:rFonts w:cs="Helvetica"/>
          <w:sz w:val="20"/>
          <w:szCs w:val="20"/>
        </w:rPr>
      </w:pPr>
      <w:proofErr w:type="gramStart"/>
      <w:r w:rsidRPr="00947B0C">
        <w:rPr>
          <w:rFonts w:cs="Helvetica"/>
          <w:sz w:val="20"/>
          <w:szCs w:val="20"/>
        </w:rPr>
        <w:t>signage</w:t>
      </w:r>
      <w:proofErr w:type="gramEnd"/>
      <w:r w:rsidRPr="00947B0C">
        <w:rPr>
          <w:rFonts w:cs="Helvetica"/>
          <w:sz w:val="20"/>
          <w:szCs w:val="20"/>
        </w:rPr>
        <w:t xml:space="preserve"> or other forms of notice that their entry will be deemed to signify their consent</w:t>
      </w:r>
    </w:p>
    <w:p w:rsidR="007E508F" w:rsidRPr="00947B0C" w:rsidRDefault="007E508F" w:rsidP="00A0389E">
      <w:pPr>
        <w:autoSpaceDE w:val="0"/>
        <w:autoSpaceDN w:val="0"/>
        <w:adjustRightInd w:val="0"/>
        <w:spacing w:after="0" w:line="240" w:lineRule="auto"/>
        <w:ind w:firstLine="360"/>
        <w:rPr>
          <w:rFonts w:cs="Helvetica"/>
          <w:sz w:val="20"/>
          <w:szCs w:val="20"/>
        </w:rPr>
      </w:pPr>
      <w:proofErr w:type="gramStart"/>
      <w:r w:rsidRPr="00947B0C">
        <w:rPr>
          <w:rFonts w:cs="Helvetica"/>
          <w:sz w:val="20"/>
          <w:szCs w:val="20"/>
        </w:rPr>
        <w:t>for</w:t>
      </w:r>
      <w:proofErr w:type="gramEnd"/>
      <w:r w:rsidRPr="00947B0C">
        <w:rPr>
          <w:rFonts w:cs="Helvetica"/>
          <w:sz w:val="20"/>
          <w:szCs w:val="20"/>
        </w:rPr>
        <w:t xml:space="preserve"> the University to hold and process personal data for the purposes of these</w:t>
      </w:r>
    </w:p>
    <w:p w:rsidR="007E508F" w:rsidRPr="00947B0C" w:rsidRDefault="007E508F" w:rsidP="00A0389E">
      <w:pPr>
        <w:autoSpaceDE w:val="0"/>
        <w:autoSpaceDN w:val="0"/>
        <w:adjustRightInd w:val="0"/>
        <w:spacing w:after="0" w:line="240" w:lineRule="auto"/>
        <w:ind w:firstLine="360"/>
        <w:rPr>
          <w:rFonts w:cs="Helvetica"/>
          <w:sz w:val="20"/>
          <w:szCs w:val="20"/>
        </w:rPr>
      </w:pPr>
      <w:r w:rsidRPr="00947B0C">
        <w:rPr>
          <w:rFonts w:cs="Helvetica"/>
          <w:sz w:val="20"/>
          <w:szCs w:val="20"/>
        </w:rPr>
        <w:t>Regulations.</w:t>
      </w:r>
    </w:p>
    <w:p w:rsidR="001750A9" w:rsidRPr="00947B0C" w:rsidRDefault="001750A9" w:rsidP="007E508F">
      <w:p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</w:p>
    <w:p w:rsidR="007E508F" w:rsidRPr="00085FEF" w:rsidRDefault="007E508F" w:rsidP="00085F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  <w:r w:rsidRPr="00085FEF">
        <w:rPr>
          <w:rFonts w:cs="Helvetica"/>
          <w:sz w:val="20"/>
          <w:szCs w:val="20"/>
        </w:rPr>
        <w:t>Failure to observe these Regulations shall render the owner of the vehicle concerned</w:t>
      </w:r>
    </w:p>
    <w:p w:rsidR="007E508F" w:rsidRPr="00947B0C" w:rsidRDefault="007E508F" w:rsidP="00085FEF">
      <w:pPr>
        <w:autoSpaceDE w:val="0"/>
        <w:autoSpaceDN w:val="0"/>
        <w:adjustRightInd w:val="0"/>
        <w:spacing w:after="0" w:line="240" w:lineRule="auto"/>
        <w:ind w:firstLine="360"/>
        <w:rPr>
          <w:rFonts w:cs="Helvetica"/>
          <w:sz w:val="20"/>
          <w:szCs w:val="20"/>
        </w:rPr>
      </w:pPr>
      <w:proofErr w:type="gramStart"/>
      <w:r w:rsidRPr="00947B0C">
        <w:rPr>
          <w:rFonts w:cs="Helvetica"/>
          <w:sz w:val="20"/>
          <w:szCs w:val="20"/>
        </w:rPr>
        <w:t>liable</w:t>
      </w:r>
      <w:proofErr w:type="gramEnd"/>
      <w:r w:rsidRPr="00947B0C">
        <w:rPr>
          <w:rFonts w:cs="Helvetica"/>
          <w:sz w:val="20"/>
          <w:szCs w:val="20"/>
        </w:rPr>
        <w:t xml:space="preserve"> to reimburse the University the expense incurred in tracing the ownership of the</w:t>
      </w:r>
    </w:p>
    <w:p w:rsidR="00225FD7" w:rsidRPr="00947B0C" w:rsidRDefault="007E508F" w:rsidP="00085FEF">
      <w:pPr>
        <w:ind w:firstLine="360"/>
        <w:rPr>
          <w:sz w:val="20"/>
          <w:szCs w:val="20"/>
        </w:rPr>
      </w:pPr>
      <w:r w:rsidRPr="00947B0C">
        <w:rPr>
          <w:rFonts w:cs="Helvetica"/>
          <w:sz w:val="20"/>
          <w:szCs w:val="20"/>
        </w:rPr>
        <w:t>vehicle.</w:t>
      </w:r>
    </w:p>
    <w:sectPr w:rsidR="00225FD7" w:rsidRPr="00947B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10455"/>
    <w:multiLevelType w:val="hybridMultilevel"/>
    <w:tmpl w:val="1E727BC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E029D5"/>
    <w:multiLevelType w:val="hybridMultilevel"/>
    <w:tmpl w:val="0366C8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BE6387"/>
    <w:multiLevelType w:val="hybridMultilevel"/>
    <w:tmpl w:val="19485A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4A774F"/>
    <w:multiLevelType w:val="hybridMultilevel"/>
    <w:tmpl w:val="4C9C5ED2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173C37"/>
    <w:multiLevelType w:val="hybridMultilevel"/>
    <w:tmpl w:val="9F620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9C578E"/>
    <w:multiLevelType w:val="hybridMultilevel"/>
    <w:tmpl w:val="D9482212"/>
    <w:lvl w:ilvl="0" w:tplc="982C7F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D694F"/>
    <w:multiLevelType w:val="hybridMultilevel"/>
    <w:tmpl w:val="6DC0BC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CB0EC8"/>
    <w:multiLevelType w:val="hybridMultilevel"/>
    <w:tmpl w:val="8C58AFE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B50FDC"/>
    <w:multiLevelType w:val="hybridMultilevel"/>
    <w:tmpl w:val="D85E3EB6"/>
    <w:lvl w:ilvl="0" w:tplc="42C28A48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8F"/>
    <w:rsid w:val="00000A2E"/>
    <w:rsid w:val="00012AE4"/>
    <w:rsid w:val="00085FEF"/>
    <w:rsid w:val="000A0E23"/>
    <w:rsid w:val="000A1710"/>
    <w:rsid w:val="000A61DE"/>
    <w:rsid w:val="000F3416"/>
    <w:rsid w:val="000F3BA9"/>
    <w:rsid w:val="00126414"/>
    <w:rsid w:val="001750A9"/>
    <w:rsid w:val="001B37D2"/>
    <w:rsid w:val="001C26CE"/>
    <w:rsid w:val="001F6509"/>
    <w:rsid w:val="002447D6"/>
    <w:rsid w:val="002D35A6"/>
    <w:rsid w:val="00327752"/>
    <w:rsid w:val="003655BC"/>
    <w:rsid w:val="003A78F7"/>
    <w:rsid w:val="00420DFC"/>
    <w:rsid w:val="004217EF"/>
    <w:rsid w:val="00444B7C"/>
    <w:rsid w:val="004623C1"/>
    <w:rsid w:val="00483274"/>
    <w:rsid w:val="004A46D9"/>
    <w:rsid w:val="004D3ABB"/>
    <w:rsid w:val="005551F2"/>
    <w:rsid w:val="005F63CC"/>
    <w:rsid w:val="006265C8"/>
    <w:rsid w:val="006340B7"/>
    <w:rsid w:val="006723EA"/>
    <w:rsid w:val="006B203B"/>
    <w:rsid w:val="006C579C"/>
    <w:rsid w:val="006F18AA"/>
    <w:rsid w:val="00707DE9"/>
    <w:rsid w:val="00727ACD"/>
    <w:rsid w:val="0073565A"/>
    <w:rsid w:val="00756F2D"/>
    <w:rsid w:val="007E508F"/>
    <w:rsid w:val="0084099D"/>
    <w:rsid w:val="00884D01"/>
    <w:rsid w:val="008A36E3"/>
    <w:rsid w:val="008B2516"/>
    <w:rsid w:val="008B6BFA"/>
    <w:rsid w:val="008B6E7D"/>
    <w:rsid w:val="008D06CC"/>
    <w:rsid w:val="008E0E30"/>
    <w:rsid w:val="00947B0C"/>
    <w:rsid w:val="00964509"/>
    <w:rsid w:val="00991AE3"/>
    <w:rsid w:val="009C1800"/>
    <w:rsid w:val="009C579F"/>
    <w:rsid w:val="00A0389E"/>
    <w:rsid w:val="00A829CB"/>
    <w:rsid w:val="00AD1796"/>
    <w:rsid w:val="00AE128A"/>
    <w:rsid w:val="00B14F45"/>
    <w:rsid w:val="00B22036"/>
    <w:rsid w:val="00B45D12"/>
    <w:rsid w:val="00B53300"/>
    <w:rsid w:val="00BB2B07"/>
    <w:rsid w:val="00C00C2F"/>
    <w:rsid w:val="00C16DB3"/>
    <w:rsid w:val="00C65F36"/>
    <w:rsid w:val="00CD182B"/>
    <w:rsid w:val="00CE241F"/>
    <w:rsid w:val="00D0543A"/>
    <w:rsid w:val="00D1129E"/>
    <w:rsid w:val="00D718DC"/>
    <w:rsid w:val="00D80769"/>
    <w:rsid w:val="00E555B5"/>
    <w:rsid w:val="00E94368"/>
    <w:rsid w:val="00EA017B"/>
    <w:rsid w:val="00EC45C3"/>
    <w:rsid w:val="00F47724"/>
    <w:rsid w:val="00FA5476"/>
    <w:rsid w:val="00FE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55BC2"/>
  <w15:docId w15:val="{3E5A99FF-1F37-4785-B9AC-41B13AFC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B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6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8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Donaghey</dc:creator>
  <cp:lastModifiedBy>Lorraine Donaghey</cp:lastModifiedBy>
  <cp:revision>19</cp:revision>
  <dcterms:created xsi:type="dcterms:W3CDTF">2019-02-07T16:12:00Z</dcterms:created>
  <dcterms:modified xsi:type="dcterms:W3CDTF">2019-03-06T14:17:00Z</dcterms:modified>
</cp:coreProperties>
</file>